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95" w:rsidRDefault="00350595" w:rsidP="00D90FD5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ab/>
      </w:r>
      <w:r w:rsidR="00D90FD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Проект рішення </w:t>
      </w:r>
      <w:r w:rsidRPr="0035059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BC1A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№292</w:t>
      </w:r>
      <w:bookmarkStart w:id="0" w:name="_GoBack"/>
      <w:bookmarkEnd w:id="0"/>
      <w:r w:rsidR="00D90FD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28.05.2019</w:t>
      </w:r>
    </w:p>
    <w:p w:rsidR="00790A1D" w:rsidRPr="00053168" w:rsidRDefault="00790A1D" w:rsidP="00022CDF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022CDF" w:rsidRDefault="00022CDF" w:rsidP="00022CD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фізичній особі для ведення особистого селянського господарства</w:t>
      </w:r>
      <w:r w:rsidR="00284DA2"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за рахунок земель сільськогосподарського призначення комунальної власності</w:t>
      </w: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на території Зеленодольської міської об’єднаної територіальної громади Апостолівського району Дніпропетровської області </w:t>
      </w:r>
    </w:p>
    <w:p w:rsidR="008A0AA6" w:rsidRPr="00053168" w:rsidRDefault="008A0AA6" w:rsidP="00022C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22CDF" w:rsidRPr="00053168" w:rsidRDefault="00022CDF" w:rsidP="00022C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Розглянувши заяву фізичної особи </w:t>
      </w:r>
      <w:proofErr w:type="spellStart"/>
      <w:r w:rsidR="00FA623B">
        <w:rPr>
          <w:rFonts w:ascii="Times New Roman" w:eastAsia="Times New Roman" w:hAnsi="Times New Roman"/>
          <w:sz w:val="24"/>
          <w:szCs w:val="24"/>
          <w:lang w:val="uk-UA"/>
        </w:rPr>
        <w:t>Чернявського</w:t>
      </w:r>
      <w:proofErr w:type="spellEnd"/>
      <w:r w:rsidR="00FA623B">
        <w:rPr>
          <w:rFonts w:ascii="Times New Roman" w:eastAsia="Times New Roman" w:hAnsi="Times New Roman"/>
          <w:sz w:val="24"/>
          <w:szCs w:val="24"/>
          <w:lang w:val="uk-UA"/>
        </w:rPr>
        <w:t xml:space="preserve"> Андрія Валерійовича (</w:t>
      </w:r>
      <w:proofErr w:type="spellStart"/>
      <w:r w:rsidR="00FA623B"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 w:rsidR="00FA623B">
        <w:rPr>
          <w:rFonts w:ascii="Times New Roman" w:eastAsia="Times New Roman" w:hAnsi="Times New Roman"/>
          <w:sz w:val="24"/>
          <w:szCs w:val="24"/>
          <w:lang w:val="uk-UA"/>
        </w:rPr>
        <w:t>. № 145004-002234-335-64-2019 від 28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FA623B">
        <w:rPr>
          <w:rFonts w:ascii="Times New Roman" w:eastAsia="Times New Roman" w:hAnsi="Times New Roman"/>
          <w:sz w:val="24"/>
          <w:szCs w:val="24"/>
          <w:lang w:val="uk-UA"/>
        </w:rPr>
        <w:t>05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.2019 р.) про затвердження проекту землеустрою щодо відведення земельної ділянки у власність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району Дніпропетровської області,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керуючись пунктом 34 частини 1 статті 26 Закону України “Про місцеве самоврядування  в Україні”,  ст. 12, ч.9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розпорядженням КМУ № 60-р від 31.01.2018 року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Зеленодольська міська рада</w:t>
      </w:r>
    </w:p>
    <w:p w:rsidR="00022CDF" w:rsidRPr="00053168" w:rsidRDefault="00022CDF" w:rsidP="00022C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22CDF" w:rsidRPr="00053168" w:rsidRDefault="00022CDF" w:rsidP="00022CD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022CDF" w:rsidRPr="00053168" w:rsidRDefault="00022CDF" w:rsidP="00022C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1.Затвердити фізичній особі</w:t>
      </w:r>
      <w:r w:rsidR="00FA623B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FA623B">
        <w:rPr>
          <w:rFonts w:ascii="Times New Roman" w:eastAsia="Times New Roman" w:hAnsi="Times New Roman"/>
          <w:sz w:val="24"/>
          <w:szCs w:val="24"/>
          <w:lang w:val="uk-UA"/>
        </w:rPr>
        <w:t>Чернявському</w:t>
      </w:r>
      <w:proofErr w:type="spellEnd"/>
      <w:r w:rsidR="00FA623B">
        <w:rPr>
          <w:rFonts w:ascii="Times New Roman" w:eastAsia="Times New Roman" w:hAnsi="Times New Roman"/>
          <w:sz w:val="24"/>
          <w:szCs w:val="24"/>
          <w:lang w:val="uk-UA"/>
        </w:rPr>
        <w:t xml:space="preserve"> Андрію Валерійовичу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>для ведення особистого селянського господарства за рахунок земель сільськогосподарського призначення комунальної власності на території Зеленодольської міської об’єднаної територіальної громади Апостолівського р</w:t>
      </w:r>
      <w:r w:rsidR="001A0A6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айону Дніпропетровської області за межами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с. Велика Костромка</w:t>
      </w:r>
      <w:r w:rsidR="001A0A6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1,8481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га. Кадастровий номер земельно</w:t>
      </w:r>
      <w:r w:rsidR="00FA623B"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1220381100:01:001:0096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. Цільове призначення: для </w:t>
      </w:r>
      <w:r w:rsidR="001A0A6C" w:rsidRPr="00053168">
        <w:rPr>
          <w:rFonts w:ascii="Times New Roman" w:eastAsia="Times New Roman" w:hAnsi="Times New Roman"/>
          <w:sz w:val="24"/>
          <w:szCs w:val="24"/>
          <w:lang w:val="uk-UA"/>
        </w:rPr>
        <w:t>ведення особистого селянського господарства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Категорія земель: землі 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>сільськогосподарського призначення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2.Передати у власність фізичній особі</w:t>
      </w:r>
      <w:r w:rsidR="00FA623B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FA623B">
        <w:rPr>
          <w:rFonts w:ascii="Times New Roman" w:eastAsia="Times New Roman" w:hAnsi="Times New Roman"/>
          <w:sz w:val="24"/>
          <w:szCs w:val="24"/>
          <w:lang w:val="uk-UA"/>
        </w:rPr>
        <w:t>Чернявському</w:t>
      </w:r>
      <w:proofErr w:type="spellEnd"/>
      <w:r w:rsidR="00FA623B">
        <w:rPr>
          <w:rFonts w:ascii="Times New Roman" w:eastAsia="Times New Roman" w:hAnsi="Times New Roman"/>
          <w:sz w:val="24"/>
          <w:szCs w:val="24"/>
          <w:lang w:val="uk-UA"/>
        </w:rPr>
        <w:t xml:space="preserve"> Андрію Валерійовичу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</w:t>
      </w:r>
      <w:r w:rsidR="00466106">
        <w:rPr>
          <w:rFonts w:ascii="Times New Roman" w:eastAsia="Times New Roman" w:hAnsi="Times New Roman"/>
          <w:sz w:val="24"/>
          <w:szCs w:val="24"/>
          <w:lang w:val="uk-UA"/>
        </w:rPr>
        <w:t>і земельну ділянку площею 1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>,8481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га. Кадастровий номер земельно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ї ділянки </w:t>
      </w:r>
      <w:r w:rsidR="00FA623B">
        <w:rPr>
          <w:rFonts w:ascii="Times New Roman" w:eastAsia="Times New Roman" w:hAnsi="Times New Roman"/>
          <w:sz w:val="24"/>
          <w:szCs w:val="24"/>
          <w:lang w:val="uk-UA"/>
        </w:rPr>
        <w:t>1220381100:01:001:0096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Зеленодольська міська об’єднана територіальна громада,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Дніпропетровська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область, Апостолівський район за межами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с. Велика Костромка. Цільове призначення: для 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ведення особистого селянського господарства.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Категорія земель: землі 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сільськогосподарського призначення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особі</w:t>
      </w:r>
      <w:r w:rsidR="00FA623B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FA623B">
        <w:rPr>
          <w:rFonts w:ascii="Times New Roman" w:eastAsia="Times New Roman" w:hAnsi="Times New Roman"/>
          <w:sz w:val="24"/>
          <w:szCs w:val="24"/>
          <w:lang w:val="uk-UA"/>
        </w:rPr>
        <w:t>Чернявському</w:t>
      </w:r>
      <w:proofErr w:type="spellEnd"/>
      <w:r w:rsidR="00FA623B">
        <w:rPr>
          <w:rFonts w:ascii="Times New Roman" w:eastAsia="Times New Roman" w:hAnsi="Times New Roman"/>
          <w:sz w:val="24"/>
          <w:szCs w:val="24"/>
          <w:lang w:val="uk-UA"/>
        </w:rPr>
        <w:t xml:space="preserve"> Андрію Валерійовичу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Дніпропетровської області внести зміни до земельно-облікової документації.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Зеленодольської міської ради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F51A2A" w:rsidRPr="00053168" w:rsidRDefault="00022CDF" w:rsidP="00790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>регулювання земельних відносин та охорони навколишнього середовища Зеленодольської міської ради.</w:t>
      </w:r>
    </w:p>
    <w:p w:rsidR="00022CDF" w:rsidRPr="00AC3AB5" w:rsidRDefault="00022CDF" w:rsidP="00FA6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160" w:rsidRPr="00AC3AB5" w:rsidRDefault="002E2160" w:rsidP="002E2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2160" w:rsidRPr="00AC3AB5" w:rsidSect="00227378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95"/>
    <w:rsid w:val="00022CDF"/>
    <w:rsid w:val="00053168"/>
    <w:rsid w:val="000815F6"/>
    <w:rsid w:val="000C6AF4"/>
    <w:rsid w:val="000F2F81"/>
    <w:rsid w:val="00115410"/>
    <w:rsid w:val="00135E8A"/>
    <w:rsid w:val="00150874"/>
    <w:rsid w:val="00177F1C"/>
    <w:rsid w:val="001A0A6C"/>
    <w:rsid w:val="001A37B5"/>
    <w:rsid w:val="001F549B"/>
    <w:rsid w:val="001F7D2E"/>
    <w:rsid w:val="00231DFC"/>
    <w:rsid w:val="00256383"/>
    <w:rsid w:val="00261C8A"/>
    <w:rsid w:val="00284DA2"/>
    <w:rsid w:val="002E2160"/>
    <w:rsid w:val="00350595"/>
    <w:rsid w:val="00351C70"/>
    <w:rsid w:val="003F24C0"/>
    <w:rsid w:val="00404104"/>
    <w:rsid w:val="00425C29"/>
    <w:rsid w:val="00425C3C"/>
    <w:rsid w:val="00435B19"/>
    <w:rsid w:val="00446063"/>
    <w:rsid w:val="00466106"/>
    <w:rsid w:val="004723B5"/>
    <w:rsid w:val="004E5BF3"/>
    <w:rsid w:val="00555523"/>
    <w:rsid w:val="00555C50"/>
    <w:rsid w:val="00573458"/>
    <w:rsid w:val="00611ABA"/>
    <w:rsid w:val="00647FCC"/>
    <w:rsid w:val="0065023C"/>
    <w:rsid w:val="00673920"/>
    <w:rsid w:val="00680D00"/>
    <w:rsid w:val="00694E81"/>
    <w:rsid w:val="00695A84"/>
    <w:rsid w:val="00732E47"/>
    <w:rsid w:val="00741EE2"/>
    <w:rsid w:val="0074652B"/>
    <w:rsid w:val="007512F8"/>
    <w:rsid w:val="007665F0"/>
    <w:rsid w:val="00790A1D"/>
    <w:rsid w:val="007952A7"/>
    <w:rsid w:val="00804216"/>
    <w:rsid w:val="008A0AA6"/>
    <w:rsid w:val="009A05B1"/>
    <w:rsid w:val="009A4EE2"/>
    <w:rsid w:val="009C0938"/>
    <w:rsid w:val="009E3186"/>
    <w:rsid w:val="00A159F2"/>
    <w:rsid w:val="00A848C3"/>
    <w:rsid w:val="00A87702"/>
    <w:rsid w:val="00AC3AB5"/>
    <w:rsid w:val="00AE3B98"/>
    <w:rsid w:val="00B02B1C"/>
    <w:rsid w:val="00B03C65"/>
    <w:rsid w:val="00B761B9"/>
    <w:rsid w:val="00B8000B"/>
    <w:rsid w:val="00BA278E"/>
    <w:rsid w:val="00BC1AA4"/>
    <w:rsid w:val="00C50B16"/>
    <w:rsid w:val="00C72EAE"/>
    <w:rsid w:val="00C84BB7"/>
    <w:rsid w:val="00C85A6C"/>
    <w:rsid w:val="00CC7539"/>
    <w:rsid w:val="00CF654D"/>
    <w:rsid w:val="00D00531"/>
    <w:rsid w:val="00D13015"/>
    <w:rsid w:val="00D8230E"/>
    <w:rsid w:val="00D90FD5"/>
    <w:rsid w:val="00D965AA"/>
    <w:rsid w:val="00DC2412"/>
    <w:rsid w:val="00DE5A24"/>
    <w:rsid w:val="00E65869"/>
    <w:rsid w:val="00EC57FD"/>
    <w:rsid w:val="00F242FC"/>
    <w:rsid w:val="00F51A2A"/>
    <w:rsid w:val="00F93A43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232F-92DA-4B06-8564-943187B9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Тоня</cp:lastModifiedBy>
  <cp:revision>4</cp:revision>
  <cp:lastPrinted>2019-04-09T13:15:00Z</cp:lastPrinted>
  <dcterms:created xsi:type="dcterms:W3CDTF">2019-05-28T07:22:00Z</dcterms:created>
  <dcterms:modified xsi:type="dcterms:W3CDTF">2019-05-28T09:49:00Z</dcterms:modified>
</cp:coreProperties>
</file>